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30 BÀI TẬP DIỆN TÍCH HÌNH THANG NÂNG CAO LỚP 5</w:t>
      </w:r>
    </w:p>
    <w:p>
      <w:pPr>
        <w:jc w:val="center"/>
      </w:pPr>
      <w:r>
        <w:rPr>
          <w:i/>
        </w:rPr>
        <w:t>Tính diện tích - tìm chiều cao - tìm đáy - bài toán vận dụng; có đáp án</w:t>
      </w:r>
    </w:p>
    <w:p>
      <w:pPr>
        <w:jc w:val="center"/>
      </w:pPr>
      <w:r>
        <w:t>ToanCap1.com - Toán tiểu học</w:t>
      </w:r>
    </w:p>
    <w:p>
      <w:r>
        <w:t>Công thức: diện tích hình thang = (đáy lớn + đáy bé) × chiều cao : 2. Khi làm bài ngược, có thể tìm tổng hai đáy = diện tích × 2 : chiều cao.</w:t>
      </w:r>
    </w:p>
    <w:p>
      <w:pPr>
        <w:pStyle w:val="Heading1"/>
      </w:pPr>
      <w:r>
        <w:t>Phần 1. Tính diện tích</w:t>
      </w:r>
    </w:p>
    <w:p>
      <w:r>
        <w:rPr>
          <w:b/>
        </w:rPr>
        <w:t xml:space="preserve">Câu 1. </w:t>
      </w:r>
      <w:r>
        <w:t>Hình thang có hai đáy 14 cm và 8 cm, chiều cao 6 cm. Tính diện tích.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2. </w:t>
      </w:r>
      <w:r>
        <w:t>Hai đáy 20 cm và 12 cm, chiều cao 5 cm. Tính diện tích.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3. </w:t>
      </w:r>
      <w:r>
        <w:t>Hai đáy 18 cm và 10 cm, chiều cao 9 cm. Tính diện tích.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4. </w:t>
      </w:r>
      <w:r>
        <w:t>Hai đáy 25 cm và 15 cm, chiều cao 8 cm. Tính diện tích.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5. </w:t>
      </w:r>
      <w:r>
        <w:t>Hai đáy 16 cm và 9 cm, chiều cao 12 cm. Tính diện tích.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6. </w:t>
      </w:r>
      <w:r>
        <w:t>Hai đáy 30 m và 18 m, chiều cao 10 m. Tính diện tích.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7. </w:t>
      </w:r>
      <w:r>
        <w:t>Hai đáy 7,5 cm và 4,5 cm, chiều cao 6 cm. Tính diện tích.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8. </w:t>
      </w:r>
      <w:r>
        <w:t>Hai đáy 12,4 cm và 7,6 cm, chiều cao 5 cm. Tính diện tích.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9. </w:t>
      </w:r>
      <w:r>
        <w:t>Hai đáy 22 cm và 14 cm, chiều cao 7 cm. Tính diện tích.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10. </w:t>
      </w:r>
      <w:r>
        <w:t>Hai đáy 35 m và 25 m, chiều cao 12 m. Tính diện tích.</w:t>
      </w:r>
    </w:p>
    <w:p>
      <w:pPr>
        <w:ind w:left="283"/>
      </w:pPr>
      <w:r>
        <w:t>Đáp số: ........................................................</w:t>
      </w:r>
    </w:p>
    <w:p>
      <w:pPr>
        <w:pStyle w:val="Heading1"/>
      </w:pPr>
      <w:r>
        <w:t>Phần 2. Bài toán ngược</w:t>
      </w:r>
    </w:p>
    <w:p>
      <w:r>
        <w:rPr>
          <w:b/>
        </w:rPr>
        <w:t xml:space="preserve">Câu 11. </w:t>
      </w:r>
      <w:r>
        <w:t>Diện tích 90 cm², chiều cao 6 cm, đáy bé 10 cm. Tìm đáy lớn.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12. </w:t>
      </w:r>
      <w:r>
        <w:t>Diện tích 120 cm², chiều cao 8 cm, đáy bé 12 cm. Tìm đáy lớn.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13. </w:t>
      </w:r>
      <w:r>
        <w:t>Diện tích 84 cm², hai đáy 16 cm và 12 cm. Tìm chiều cao.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14. </w:t>
      </w:r>
      <w:r>
        <w:t>Diện tích 150 cm², hai đáy 18 cm và 12 cm. Tìm chiều cao.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15. </w:t>
      </w:r>
      <w:r>
        <w:t>Diện tích 96 cm², chiều cao 8 cm. Tổng hai đáy là bao nhiêu?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16. </w:t>
      </w:r>
      <w:r>
        <w:t>Diện tích 135 cm², chiều cao 9 cm. Tổng hai đáy là bao nhiêu?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17. </w:t>
      </w:r>
      <w:r>
        <w:t>Tổng hai đáy 28 cm, chiều cao 7 cm. Tính diện tích.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18. </w:t>
      </w:r>
      <w:r>
        <w:t>Đáy lớn hơn đáy bé 6 cm, tổng hai đáy 30 cm. Tìm hai đáy.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19. </w:t>
      </w:r>
      <w:r>
        <w:t>Đáy lớn gấp đôi đáy bé, tổng hai đáy 36 cm. Tìm hai đáy.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20. </w:t>
      </w:r>
      <w:r>
        <w:t>Diện tích 180 cm², chiều cao 12 cm, đáy lớn 18 cm. Tìm đáy bé.</w:t>
      </w:r>
    </w:p>
    <w:p>
      <w:pPr>
        <w:ind w:left="283"/>
      </w:pPr>
      <w:r>
        <w:t>Đáp số: ........................................................</w:t>
      </w:r>
    </w:p>
    <w:p>
      <w:pPr>
        <w:pStyle w:val="Heading1"/>
      </w:pPr>
      <w:r>
        <w:t>Phần 3. Vận dụng nâng cao</w:t>
      </w:r>
    </w:p>
    <w:p>
      <w:r>
        <w:rPr>
          <w:b/>
        </w:rPr>
        <w:t xml:space="preserve">Câu 21. </w:t>
      </w:r>
      <w:r>
        <w:t>Một mảnh đất hình thang có hai đáy 32 m và 18 m, cao 20 m. Tính diện tích.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22. </w:t>
      </w:r>
      <w:r>
        <w:t>Một thửa ruộng hình thang diện tích 600 m², chiều cao 20 m, đáy bé 20 m. Tìm đáy lớn.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23. </w:t>
      </w:r>
      <w:r>
        <w:t>Một hình thang có diện tích 216 cm², hai đáy 24 cm và 12 cm. Tìm chiều cao.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24. </w:t>
      </w:r>
      <w:r>
        <w:t>Một tấm bìa hình thang có hai đáy 15 cm và 9 cm, cao 8 cm. Cắt đi một tam giác diện tích 24 cm². Phần còn lại có diện tích bao nhiêu?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25. </w:t>
      </w:r>
      <w:r>
        <w:t>Một mảnh vườn hình thang có hai đáy 40 m và 26 m, cao 15 m. Dùng 1/3 diện tích trồng hoa. Diện tích trồng hoa là bao nhiêu?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26. </w:t>
      </w:r>
      <w:r>
        <w:t>Hình thang có diện tích 240 cm², chiều cao 10 cm. Đáy lớn hơn đáy bé 8 cm. Tìm hai đáy.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27. </w:t>
      </w:r>
      <w:r>
        <w:t>Hình thang có diện tích 252 cm², chiều cao 12 cm. Đáy lớn gấp đôi đáy bé. Tìm hai đáy.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28. </w:t>
      </w:r>
      <w:r>
        <w:t>Một khu đất hình thang diện tích 900 m², chiều cao 30 m. Tổng hai đáy là bao nhiêu?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29. </w:t>
      </w:r>
      <w:r>
        <w:t>Hai hình thang có cùng chiều cao 8 cm. Hình thứ nhất có tổng hai đáy 24 cm, hình thứ hai có tổng hai đáy 30 cm. Hình thứ hai hơn hình thứ nhất bao nhiêu cm²?</w:t>
      </w:r>
    </w:p>
    <w:p>
      <w:pPr>
        <w:ind w:left="283"/>
      </w:pPr>
      <w:r>
        <w:t>Đáp số: ........................................................</w:t>
      </w:r>
    </w:p>
    <w:p>
      <w:r>
        <w:rPr>
          <w:b/>
        </w:rPr>
        <w:t xml:space="preserve">Câu 30. </w:t>
      </w:r>
      <w:r>
        <w:t>Một hình thang có hai đáy 20 cm và 14 cm. Nếu tăng chiều cao từ 6 cm lên 10 cm thì diện tích tăng bao nhiêu?</w:t>
      </w:r>
    </w:p>
    <w:p>
      <w:pPr>
        <w:ind w:left="283"/>
      </w:pPr>
      <w:r>
        <w:t>Đáp số: ........................................................</w:t>
      </w:r>
    </w:p>
    <w:p>
      <w:r>
        <w:br w:type="page"/>
      </w:r>
    </w:p>
    <w:p>
      <w:pPr>
        <w:pStyle w:val="Heading1"/>
      </w:pPr>
      <w:r>
        <w:t>Đáp án - Câu 1 đến 15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47"/>
        <w:gridCol w:w="7937"/>
      </w:tblGrid>
      <w:tr>
        <w:trPr>
          <w:cantSplit/>
        </w:trPr>
        <w:tc>
          <w:tcPr>
            <w:tcW w:type="dxa" w:w="5043"/>
          </w:tcPr>
          <w:p>
            <w:r>
              <w:t>Câu</w:t>
            </w:r>
          </w:p>
        </w:tc>
        <w:tc>
          <w:tcPr>
            <w:tcW w:type="dxa" w:w="5043"/>
          </w:tcPr>
          <w:p>
            <w:r>
              <w:t>Đáp 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66 cm²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80 cm²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126 cm²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160 cm²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5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150 cm²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6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240 m²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7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36 cm²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8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50 cm²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9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126 cm²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10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360 m²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11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20 cm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12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18 cm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13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6 cm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14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10 cm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15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24 cm</w:t>
            </w:r>
          </w:p>
        </w:tc>
      </w:tr>
    </w:tbl>
    <w:p>
      <w:r>
        <w:br w:type="page"/>
      </w:r>
    </w:p>
    <w:p>
      <w:pPr>
        <w:pStyle w:val="Heading1"/>
      </w:pPr>
      <w:r>
        <w:t>Đáp án - Câu 16 đến 30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47"/>
        <w:gridCol w:w="7937"/>
      </w:tblGrid>
      <w:tr>
        <w:trPr>
          <w:cantSplit/>
        </w:trPr>
        <w:tc>
          <w:tcPr>
            <w:tcW w:type="dxa" w:w="5043"/>
          </w:tcPr>
          <w:p>
            <w:r>
              <w:t>Câu</w:t>
            </w:r>
          </w:p>
        </w:tc>
        <w:tc>
          <w:tcPr>
            <w:tcW w:type="dxa" w:w="5043"/>
          </w:tcPr>
          <w:p>
            <w:r>
              <w:t>Đáp 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16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30 cm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17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98 cm²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18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18 cm và 12 cm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19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24 cm và 12 cm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20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12 cm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21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500 m²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22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40 m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23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12 cm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24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72 cm²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25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165 m²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26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28 cm và 20 cm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27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28 cm và 14 cm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28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60 m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29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24 cm²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30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68 cm²</w:t>
            </w:r>
          </w:p>
        </w:tc>
      </w:tr>
    </w:tbl>
    <w:sectPr w:rsidR="00FC693F" w:rsidRPr="0006063C" w:rsidSect="00034616">
      <w:pgSz w:w="12240" w:h="15840"/>
      <w:pgMar w:top="964" w:right="1077" w:bottom="96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